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招聘岗位：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87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2070"/>
        <w:gridCol w:w="2055"/>
        <w:gridCol w:w="3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部</w:t>
            </w:r>
          </w:p>
        </w:tc>
        <w:tc>
          <w:tcPr>
            <w:tcW w:w="20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20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33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小学部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美术相关专业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初中部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高中部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3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4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10人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840B8"/>
    <w:rsid w:val="3D184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2020-07-08T01:36:00Z</dcterms:created>
  <dc:creator>Administrator</dc:creator>
  <cp:lastModifiedBy>Administrator</cp:lastModifiedBy>
  <dcterms:modified xsi:type="dcterms:W3CDTF">2020-07-08T01:53:40Z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