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78E6" w:rsidRDefault="00286D14">
      <w:pPr>
        <w:jc w:val="left"/>
        <w:rPr>
          <w:rFonts w:ascii="黑体" w:eastAsia="黑体" w:hAnsi="黑体" w:cs="宋体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t>附件</w:t>
      </w:r>
      <w:r>
        <w:rPr>
          <w:rFonts w:ascii="黑体" w:eastAsia="黑体" w:hAnsi="黑体" w:cs="宋体" w:hint="eastAsia"/>
          <w:sz w:val="32"/>
          <w:szCs w:val="32"/>
        </w:rPr>
        <w:t>2</w:t>
      </w:r>
      <w:r>
        <w:rPr>
          <w:rFonts w:ascii="黑体" w:eastAsia="黑体" w:hAnsi="黑体" w:cs="宋体" w:hint="eastAsia"/>
          <w:sz w:val="32"/>
          <w:szCs w:val="32"/>
        </w:rPr>
        <w:t>：</w:t>
      </w:r>
    </w:p>
    <w:p w:rsidR="005B78E6" w:rsidRDefault="00286D14">
      <w:pPr>
        <w:jc w:val="center"/>
        <w:rPr>
          <w:rFonts w:ascii="方正小标宋简体" w:eastAsia="方正小标宋简体" w:hAnsi="宋体" w:cs="宋体"/>
          <w:bCs/>
          <w:sz w:val="36"/>
          <w:szCs w:val="36"/>
        </w:rPr>
      </w:pPr>
      <w:r>
        <w:rPr>
          <w:rFonts w:ascii="方正小标宋简体" w:eastAsia="方正小标宋简体" w:hAnsi="宋体" w:cs="宋体" w:hint="eastAsia"/>
          <w:bCs/>
          <w:sz w:val="36"/>
          <w:szCs w:val="36"/>
        </w:rPr>
        <w:t>山西省</w:t>
      </w:r>
      <w:r>
        <w:rPr>
          <w:rFonts w:ascii="方正小标宋简体" w:eastAsia="方正小标宋简体" w:hAnsi="宋体" w:cs="宋体" w:hint="eastAsia"/>
          <w:bCs/>
          <w:sz w:val="36"/>
          <w:szCs w:val="36"/>
        </w:rPr>
        <w:t>2024</w:t>
      </w:r>
      <w:r>
        <w:rPr>
          <w:rFonts w:ascii="方正小标宋简体" w:eastAsia="方正小标宋简体" w:hAnsi="宋体" w:cs="宋体" w:hint="eastAsia"/>
          <w:bCs/>
          <w:sz w:val="36"/>
          <w:szCs w:val="36"/>
        </w:rPr>
        <w:t>年</w:t>
      </w:r>
      <w:proofErr w:type="gramStart"/>
      <w:r>
        <w:rPr>
          <w:rFonts w:ascii="方正小标宋简体" w:eastAsia="方正小标宋简体" w:hAnsi="宋体" w:cs="宋体" w:hint="eastAsia"/>
          <w:bCs/>
          <w:sz w:val="36"/>
          <w:szCs w:val="36"/>
        </w:rPr>
        <w:t>特</w:t>
      </w:r>
      <w:proofErr w:type="gramEnd"/>
      <w:r>
        <w:rPr>
          <w:rFonts w:ascii="方正小标宋简体" w:eastAsia="方正小标宋简体" w:hAnsi="宋体" w:cs="宋体" w:hint="eastAsia"/>
          <w:bCs/>
          <w:sz w:val="36"/>
          <w:szCs w:val="36"/>
        </w:rPr>
        <w:t>岗教师招聘面试</w:t>
      </w:r>
    </w:p>
    <w:p w:rsidR="005B78E6" w:rsidRDefault="00286D14">
      <w:pPr>
        <w:jc w:val="center"/>
        <w:rPr>
          <w:rFonts w:ascii="方正小标宋简体" w:eastAsia="方正小标宋简体" w:hAnsi="宋体" w:cs="宋体"/>
          <w:sz w:val="36"/>
          <w:szCs w:val="36"/>
        </w:rPr>
      </w:pPr>
      <w:r>
        <w:rPr>
          <w:rFonts w:ascii="方正小标宋简体" w:eastAsia="方正小标宋简体" w:hAnsi="宋体" w:cs="宋体" w:hint="eastAsia"/>
          <w:bCs/>
          <w:sz w:val="36"/>
          <w:szCs w:val="36"/>
        </w:rPr>
        <w:t>临汾考区</w:t>
      </w:r>
      <w:r>
        <w:rPr>
          <w:rFonts w:ascii="方正小标宋简体" w:eastAsia="方正小标宋简体" w:hAnsi="宋体" w:cs="宋体" w:hint="eastAsia"/>
          <w:sz w:val="36"/>
          <w:szCs w:val="36"/>
        </w:rPr>
        <w:t>使用的教材版本</w:t>
      </w:r>
    </w:p>
    <w:p w:rsidR="005B78E6" w:rsidRDefault="00286D14">
      <w:pPr>
        <w:jc w:val="center"/>
        <w:rPr>
          <w:rFonts w:ascii="仿宋" w:eastAsia="仿宋" w:hAnsi="仿宋" w:cs="仿宋"/>
          <w:sz w:val="22"/>
          <w:szCs w:val="22"/>
        </w:rPr>
      </w:pPr>
      <w:r>
        <w:rPr>
          <w:rFonts w:ascii="楷体" w:eastAsia="楷体" w:hAnsi="楷体" w:cs="宋体" w:hint="eastAsia"/>
          <w:b/>
          <w:sz w:val="28"/>
          <w:szCs w:val="28"/>
        </w:rPr>
        <w:t>（</w:t>
      </w:r>
      <w:r>
        <w:rPr>
          <w:rFonts w:ascii="楷体" w:eastAsia="楷体" w:hAnsi="楷体" w:cs="仿宋" w:hint="eastAsia"/>
          <w:b/>
          <w:sz w:val="28"/>
          <w:szCs w:val="28"/>
        </w:rPr>
        <w:t>小学五年级</w:t>
      </w:r>
      <w:r>
        <w:rPr>
          <w:rFonts w:ascii="楷体" w:eastAsia="楷体" w:hAnsi="楷体" w:cs="宋体" w:hint="eastAsia"/>
          <w:b/>
          <w:sz w:val="28"/>
          <w:szCs w:val="28"/>
        </w:rPr>
        <w:t>）</w:t>
      </w:r>
    </w:p>
    <w:p w:rsidR="005B78E6" w:rsidRDefault="00286D14" w:rsidP="00C541C1">
      <w:pPr>
        <w:spacing w:line="600" w:lineRule="exact"/>
        <w:ind w:firstLineChars="196" w:firstLine="549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语文（上册）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人民教育出版社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2019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sz w:val="28"/>
          <w:szCs w:val="28"/>
        </w:rPr>
        <w:t>6</w:t>
      </w:r>
      <w:r>
        <w:rPr>
          <w:rFonts w:ascii="仿宋_GB2312" w:eastAsia="仿宋_GB2312" w:hAnsi="仿宋_GB2312" w:cs="仿宋_GB2312" w:hint="eastAsia"/>
          <w:sz w:val="28"/>
          <w:szCs w:val="28"/>
        </w:rPr>
        <w:t>月第</w:t>
      </w:r>
      <w:r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版</w:t>
      </w:r>
    </w:p>
    <w:p w:rsidR="005B78E6" w:rsidRDefault="00286D14" w:rsidP="00C541C1">
      <w:pPr>
        <w:spacing w:line="600" w:lineRule="exact"/>
        <w:ind w:firstLineChars="196" w:firstLine="549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语文（下册）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人民教育出版社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2019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sz w:val="28"/>
          <w:szCs w:val="28"/>
        </w:rPr>
        <w:t>12</w:t>
      </w:r>
      <w:r>
        <w:rPr>
          <w:rFonts w:ascii="仿宋_GB2312" w:eastAsia="仿宋_GB2312" w:hAnsi="仿宋_GB2312" w:cs="仿宋_GB2312" w:hint="eastAsia"/>
          <w:sz w:val="28"/>
          <w:szCs w:val="28"/>
        </w:rPr>
        <w:t>月第</w:t>
      </w:r>
      <w:r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版</w:t>
      </w:r>
    </w:p>
    <w:p w:rsidR="005B78E6" w:rsidRDefault="00286D14" w:rsidP="00C541C1">
      <w:pPr>
        <w:spacing w:line="600" w:lineRule="exact"/>
        <w:ind w:firstLineChars="196" w:firstLine="549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数学（上册）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江苏凤凰教育出版社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2015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sz w:val="28"/>
          <w:szCs w:val="28"/>
        </w:rPr>
        <w:t>6</w:t>
      </w:r>
      <w:r>
        <w:rPr>
          <w:rFonts w:ascii="仿宋_GB2312" w:eastAsia="仿宋_GB2312" w:hAnsi="仿宋_GB2312" w:cs="仿宋_GB2312" w:hint="eastAsia"/>
          <w:sz w:val="28"/>
          <w:szCs w:val="28"/>
        </w:rPr>
        <w:t>月第</w:t>
      </w:r>
      <w:r>
        <w:rPr>
          <w:rFonts w:ascii="仿宋_GB2312" w:eastAsia="仿宋_GB2312" w:hAnsi="仿宋_GB2312" w:cs="仿宋_GB2312" w:hint="eastAsia"/>
          <w:sz w:val="28"/>
          <w:szCs w:val="28"/>
        </w:rPr>
        <w:t>2</w:t>
      </w:r>
      <w:r>
        <w:rPr>
          <w:rFonts w:ascii="仿宋_GB2312" w:eastAsia="仿宋_GB2312" w:hAnsi="仿宋_GB2312" w:cs="仿宋_GB2312" w:hint="eastAsia"/>
          <w:sz w:val="28"/>
          <w:szCs w:val="28"/>
        </w:rPr>
        <w:t>版</w:t>
      </w:r>
    </w:p>
    <w:p w:rsidR="005B78E6" w:rsidRDefault="00286D14" w:rsidP="00C541C1">
      <w:pPr>
        <w:spacing w:line="600" w:lineRule="exact"/>
        <w:ind w:firstLineChars="196" w:firstLine="549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数学（下册）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江苏凤凰教育出版社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2014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sz w:val="28"/>
          <w:szCs w:val="28"/>
        </w:rPr>
        <w:t>12</w:t>
      </w:r>
      <w:r>
        <w:rPr>
          <w:rFonts w:ascii="仿宋_GB2312" w:eastAsia="仿宋_GB2312" w:hAnsi="仿宋_GB2312" w:cs="仿宋_GB2312" w:hint="eastAsia"/>
          <w:sz w:val="28"/>
          <w:szCs w:val="28"/>
        </w:rPr>
        <w:t>月第</w:t>
      </w:r>
      <w:r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版</w:t>
      </w:r>
    </w:p>
    <w:p w:rsidR="005B78E6" w:rsidRDefault="00286D14" w:rsidP="00C541C1">
      <w:pPr>
        <w:spacing w:line="600" w:lineRule="exact"/>
        <w:ind w:firstLineChars="196" w:firstLine="549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英语（上册）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外语教学与研究出版社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2023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sz w:val="28"/>
          <w:szCs w:val="28"/>
        </w:rPr>
        <w:t>7</w:t>
      </w:r>
      <w:r>
        <w:rPr>
          <w:rFonts w:ascii="仿宋_GB2312" w:eastAsia="仿宋_GB2312" w:hAnsi="仿宋_GB2312" w:cs="仿宋_GB2312" w:hint="eastAsia"/>
          <w:sz w:val="28"/>
          <w:szCs w:val="28"/>
        </w:rPr>
        <w:t>月第</w:t>
      </w:r>
      <w:r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版</w:t>
      </w:r>
    </w:p>
    <w:p w:rsidR="005B78E6" w:rsidRDefault="00286D14" w:rsidP="00C541C1">
      <w:pPr>
        <w:spacing w:line="600" w:lineRule="exact"/>
        <w:ind w:firstLineChars="196" w:firstLine="549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英语（下册）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外语教学与研究出版社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2014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sz w:val="28"/>
          <w:szCs w:val="28"/>
        </w:rPr>
        <w:t>12</w:t>
      </w:r>
      <w:r>
        <w:rPr>
          <w:rFonts w:ascii="仿宋_GB2312" w:eastAsia="仿宋_GB2312" w:hAnsi="仿宋_GB2312" w:cs="仿宋_GB2312" w:hint="eastAsia"/>
          <w:sz w:val="28"/>
          <w:szCs w:val="28"/>
        </w:rPr>
        <w:t>月第</w:t>
      </w:r>
      <w:r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版</w:t>
      </w:r>
    </w:p>
    <w:p w:rsidR="005B78E6" w:rsidRDefault="00286D14" w:rsidP="00C541C1">
      <w:pPr>
        <w:spacing w:line="600" w:lineRule="exact"/>
        <w:ind w:firstLineChars="196" w:firstLine="549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科学（上册）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江苏凤凰教育出版社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2020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sz w:val="28"/>
          <w:szCs w:val="28"/>
        </w:rPr>
        <w:t>6</w:t>
      </w:r>
      <w:r>
        <w:rPr>
          <w:rFonts w:ascii="仿宋_GB2312" w:eastAsia="仿宋_GB2312" w:hAnsi="仿宋_GB2312" w:cs="仿宋_GB2312" w:hint="eastAsia"/>
          <w:sz w:val="28"/>
          <w:szCs w:val="28"/>
        </w:rPr>
        <w:t>月第</w:t>
      </w:r>
      <w:r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版</w:t>
      </w:r>
    </w:p>
    <w:p w:rsidR="005B78E6" w:rsidRDefault="00286D14" w:rsidP="00C541C1">
      <w:pPr>
        <w:spacing w:line="600" w:lineRule="exact"/>
        <w:ind w:firstLineChars="196" w:firstLine="549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科学（下册）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江苏凤凰教育出版社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2020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sz w:val="28"/>
          <w:szCs w:val="28"/>
        </w:rPr>
        <w:t>12</w:t>
      </w:r>
      <w:r>
        <w:rPr>
          <w:rFonts w:ascii="仿宋_GB2312" w:eastAsia="仿宋_GB2312" w:hAnsi="仿宋_GB2312" w:cs="仿宋_GB2312" w:hint="eastAsia"/>
          <w:sz w:val="28"/>
          <w:szCs w:val="28"/>
        </w:rPr>
        <w:t>月第</w:t>
      </w:r>
      <w:r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版</w:t>
      </w:r>
    </w:p>
    <w:p w:rsidR="005B78E6" w:rsidRDefault="00286D14" w:rsidP="00C541C1">
      <w:pPr>
        <w:spacing w:line="600" w:lineRule="exact"/>
        <w:ind w:firstLineChars="196" w:firstLine="549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美术（上册）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湖南美术出版社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2014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sz w:val="28"/>
          <w:szCs w:val="28"/>
        </w:rPr>
        <w:t>5</w:t>
      </w:r>
      <w:r>
        <w:rPr>
          <w:rFonts w:ascii="仿宋_GB2312" w:eastAsia="仿宋_GB2312" w:hAnsi="仿宋_GB2312" w:cs="仿宋_GB2312" w:hint="eastAsia"/>
          <w:sz w:val="28"/>
          <w:szCs w:val="28"/>
        </w:rPr>
        <w:t>月第</w:t>
      </w:r>
      <w:r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版</w:t>
      </w:r>
    </w:p>
    <w:p w:rsidR="005B78E6" w:rsidRDefault="00286D14" w:rsidP="00C541C1">
      <w:pPr>
        <w:spacing w:line="600" w:lineRule="exact"/>
        <w:ind w:firstLineChars="196" w:firstLine="549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美术（下册）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湖南美术出版社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2012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sz w:val="28"/>
          <w:szCs w:val="28"/>
        </w:rPr>
        <w:t>8</w:t>
      </w:r>
      <w:r>
        <w:rPr>
          <w:rFonts w:ascii="仿宋_GB2312" w:eastAsia="仿宋_GB2312" w:hAnsi="仿宋_GB2312" w:cs="仿宋_GB2312" w:hint="eastAsia"/>
          <w:sz w:val="28"/>
          <w:szCs w:val="28"/>
        </w:rPr>
        <w:t>月第</w:t>
      </w:r>
      <w:r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版</w:t>
      </w:r>
    </w:p>
    <w:p w:rsidR="005B78E6" w:rsidRDefault="00286D14" w:rsidP="00C541C1">
      <w:pPr>
        <w:spacing w:line="600" w:lineRule="exact"/>
        <w:ind w:firstLineChars="196" w:firstLine="549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音乐（上册）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湖南文艺出版社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2014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sz w:val="28"/>
          <w:szCs w:val="28"/>
        </w:rPr>
        <w:t>4</w:t>
      </w:r>
      <w:r>
        <w:rPr>
          <w:rFonts w:ascii="仿宋_GB2312" w:eastAsia="仿宋_GB2312" w:hAnsi="仿宋_GB2312" w:cs="仿宋_GB2312" w:hint="eastAsia"/>
          <w:sz w:val="28"/>
          <w:szCs w:val="28"/>
        </w:rPr>
        <w:t>月第</w:t>
      </w:r>
      <w:r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版</w:t>
      </w:r>
    </w:p>
    <w:p w:rsidR="005B78E6" w:rsidRDefault="00286D14" w:rsidP="00C541C1">
      <w:pPr>
        <w:spacing w:line="600" w:lineRule="exact"/>
        <w:ind w:firstLineChars="196" w:firstLine="549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音乐（下册）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湖南文艺出版社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2015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月第</w:t>
      </w:r>
      <w:r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版</w:t>
      </w:r>
    </w:p>
    <w:p w:rsidR="005B78E6" w:rsidRDefault="00286D14" w:rsidP="00C541C1">
      <w:pPr>
        <w:spacing w:line="600" w:lineRule="exact"/>
        <w:ind w:leftChars="266" w:left="2802" w:hangingChars="801" w:hanging="2243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信息技术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山西经济出版社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2012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sz w:val="28"/>
          <w:szCs w:val="28"/>
        </w:rPr>
        <w:t>6</w:t>
      </w:r>
      <w:r>
        <w:rPr>
          <w:rFonts w:ascii="仿宋_GB2312" w:eastAsia="仿宋_GB2312" w:hAnsi="仿宋_GB2312" w:cs="仿宋_GB2312" w:hint="eastAsia"/>
          <w:sz w:val="28"/>
          <w:szCs w:val="28"/>
        </w:rPr>
        <w:t>月第</w:t>
      </w:r>
      <w:r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版</w:t>
      </w:r>
    </w:p>
    <w:p w:rsidR="005B78E6" w:rsidRDefault="00286D14" w:rsidP="00C541C1">
      <w:pPr>
        <w:spacing w:line="600" w:lineRule="exact"/>
        <w:ind w:firstLineChars="196" w:firstLine="549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道德与法治（上册）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</w:rPr>
        <w:t>人民教育出版社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2019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sz w:val="28"/>
          <w:szCs w:val="28"/>
        </w:rPr>
        <w:t>6</w:t>
      </w:r>
      <w:r>
        <w:rPr>
          <w:rFonts w:ascii="仿宋_GB2312" w:eastAsia="仿宋_GB2312" w:hAnsi="仿宋_GB2312" w:cs="仿宋_GB2312" w:hint="eastAsia"/>
          <w:sz w:val="28"/>
          <w:szCs w:val="28"/>
        </w:rPr>
        <w:t>月第</w:t>
      </w:r>
      <w:r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版</w:t>
      </w:r>
    </w:p>
    <w:p w:rsidR="005B78E6" w:rsidRDefault="00286D14" w:rsidP="00C541C1">
      <w:pPr>
        <w:spacing w:line="600" w:lineRule="exact"/>
        <w:ind w:firstLineChars="196" w:firstLine="549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道德与法治（下册）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</w:rPr>
        <w:t>人民教育出版社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2019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sz w:val="28"/>
          <w:szCs w:val="28"/>
        </w:rPr>
        <w:t>12</w:t>
      </w:r>
      <w:r>
        <w:rPr>
          <w:rFonts w:ascii="仿宋_GB2312" w:eastAsia="仿宋_GB2312" w:hAnsi="仿宋_GB2312" w:cs="仿宋_GB2312" w:hint="eastAsia"/>
          <w:sz w:val="28"/>
          <w:szCs w:val="28"/>
        </w:rPr>
        <w:t>月第</w:t>
      </w:r>
      <w:r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版</w:t>
      </w:r>
    </w:p>
    <w:p w:rsidR="005B78E6" w:rsidRDefault="00286D14">
      <w:pPr>
        <w:adjustRightInd w:val="0"/>
        <w:snapToGrid w:val="0"/>
        <w:spacing w:line="560" w:lineRule="exact"/>
        <w:ind w:firstLineChars="200" w:firstLine="560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体育与健康（上册）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</w:rPr>
        <w:t>教育科学出版社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2014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sz w:val="28"/>
          <w:szCs w:val="28"/>
        </w:rPr>
        <w:t>6</w:t>
      </w:r>
      <w:r>
        <w:rPr>
          <w:rFonts w:ascii="仿宋_GB2312" w:eastAsia="仿宋_GB2312" w:hAnsi="仿宋_GB2312" w:cs="仿宋_GB2312" w:hint="eastAsia"/>
          <w:sz w:val="28"/>
          <w:szCs w:val="28"/>
        </w:rPr>
        <w:t>月第</w:t>
      </w:r>
      <w:r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版</w:t>
      </w:r>
    </w:p>
    <w:p w:rsidR="005B78E6" w:rsidRDefault="00286D14">
      <w:pPr>
        <w:adjustRightInd w:val="0"/>
        <w:snapToGrid w:val="0"/>
        <w:spacing w:line="560" w:lineRule="exact"/>
        <w:ind w:firstLineChars="200" w:firstLine="560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体育与健康（</w:t>
      </w:r>
      <w:r>
        <w:rPr>
          <w:rFonts w:ascii="仿宋_GB2312" w:eastAsia="仿宋_GB2312" w:hAnsi="仿宋_GB2312" w:cs="仿宋_GB2312" w:hint="eastAsia"/>
          <w:sz w:val="28"/>
          <w:szCs w:val="28"/>
        </w:rPr>
        <w:t>下</w:t>
      </w:r>
      <w:r>
        <w:rPr>
          <w:rFonts w:ascii="仿宋_GB2312" w:eastAsia="仿宋_GB2312" w:hAnsi="仿宋_GB2312" w:cs="仿宋_GB2312" w:hint="eastAsia"/>
          <w:sz w:val="28"/>
          <w:szCs w:val="28"/>
        </w:rPr>
        <w:t>册）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</w:rPr>
        <w:t>教育科学出版社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2014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月第</w:t>
      </w:r>
      <w:r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版</w:t>
      </w:r>
    </w:p>
    <w:p w:rsidR="005B78E6" w:rsidRDefault="00286D14" w:rsidP="00C541C1">
      <w:pPr>
        <w:spacing w:line="600" w:lineRule="exact"/>
        <w:ind w:leftChars="266" w:left="2802" w:hangingChars="801" w:hanging="2243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心</w:t>
      </w:r>
      <w:r>
        <w:rPr>
          <w:rFonts w:ascii="仿宋_GB2312" w:eastAsia="仿宋_GB2312" w:hAnsi="宋体" w:hint="eastAsia"/>
          <w:spacing w:val="-20"/>
          <w:sz w:val="28"/>
          <w:szCs w:val="28"/>
        </w:rPr>
        <w:t>理健康教育（上册）</w:t>
      </w:r>
      <w:r>
        <w:rPr>
          <w:rFonts w:ascii="仿宋_GB2312" w:eastAsia="仿宋_GB2312" w:hAnsi="宋体" w:hint="eastAsia"/>
          <w:spacing w:val="-20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人民教育出版社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2023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sz w:val="28"/>
          <w:szCs w:val="28"/>
        </w:rPr>
        <w:t>7</w:t>
      </w:r>
      <w:r>
        <w:rPr>
          <w:rFonts w:ascii="仿宋_GB2312" w:eastAsia="仿宋_GB2312" w:hAnsi="仿宋_GB2312" w:cs="仿宋_GB2312" w:hint="eastAsia"/>
          <w:sz w:val="28"/>
          <w:szCs w:val="28"/>
        </w:rPr>
        <w:t>月第</w:t>
      </w:r>
      <w:r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版</w:t>
      </w:r>
    </w:p>
    <w:p w:rsidR="005B78E6" w:rsidRDefault="00286D14">
      <w:pPr>
        <w:spacing w:line="600" w:lineRule="exact"/>
        <w:ind w:leftChars="266" w:left="2481" w:hangingChars="801" w:hanging="1922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宋体" w:hint="eastAsia"/>
          <w:spacing w:val="-20"/>
          <w:sz w:val="28"/>
          <w:szCs w:val="28"/>
        </w:rPr>
        <w:t>心理健康教育（下册）</w:t>
      </w:r>
      <w:r>
        <w:rPr>
          <w:rFonts w:ascii="仿宋_GB2312" w:eastAsia="仿宋_GB2312" w:hAnsi="宋体" w:hint="eastAsia"/>
          <w:spacing w:val="-20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人民教育出版社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2023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sz w:val="28"/>
          <w:szCs w:val="28"/>
        </w:rPr>
        <w:t>12</w:t>
      </w:r>
      <w:r>
        <w:rPr>
          <w:rFonts w:ascii="仿宋_GB2312" w:eastAsia="仿宋_GB2312" w:hAnsi="仿宋_GB2312" w:cs="仿宋_GB2312" w:hint="eastAsia"/>
          <w:sz w:val="28"/>
          <w:szCs w:val="28"/>
        </w:rPr>
        <w:t>月第</w:t>
      </w:r>
      <w:r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版</w:t>
      </w:r>
    </w:p>
    <w:p w:rsidR="005B78E6" w:rsidRDefault="00286D14">
      <w:pPr>
        <w:jc w:val="center"/>
        <w:rPr>
          <w:rFonts w:ascii="仿宋" w:eastAsia="仿宋" w:hAnsi="仿宋" w:cs="仿宋"/>
          <w:sz w:val="36"/>
          <w:szCs w:val="36"/>
        </w:rPr>
      </w:pPr>
      <w:r>
        <w:rPr>
          <w:rFonts w:ascii="仿宋" w:eastAsia="仿宋" w:hAnsi="仿宋" w:cs="仿宋" w:hint="eastAsia"/>
          <w:sz w:val="36"/>
          <w:szCs w:val="36"/>
        </w:rPr>
        <w:lastRenderedPageBreak/>
        <w:br w:type="page"/>
      </w:r>
      <w:bookmarkStart w:id="0" w:name="_GoBack"/>
      <w:bookmarkEnd w:id="0"/>
    </w:p>
    <w:p w:rsidR="005B78E6" w:rsidRDefault="00286D14">
      <w:pPr>
        <w:jc w:val="center"/>
        <w:rPr>
          <w:rFonts w:ascii="方正小标宋简体" w:eastAsia="方正小标宋简体" w:hAnsi="宋体" w:cs="宋体"/>
          <w:bCs/>
          <w:sz w:val="36"/>
          <w:szCs w:val="36"/>
        </w:rPr>
      </w:pPr>
      <w:r>
        <w:rPr>
          <w:rFonts w:ascii="方正小标宋简体" w:eastAsia="方正小标宋简体" w:hAnsi="宋体" w:cs="宋体" w:hint="eastAsia"/>
          <w:bCs/>
          <w:sz w:val="36"/>
          <w:szCs w:val="36"/>
        </w:rPr>
        <w:lastRenderedPageBreak/>
        <w:t>山西省</w:t>
      </w:r>
      <w:r>
        <w:rPr>
          <w:rFonts w:ascii="方正小标宋简体" w:eastAsia="方正小标宋简体" w:hAnsi="宋体" w:cs="宋体" w:hint="eastAsia"/>
          <w:bCs/>
          <w:sz w:val="36"/>
          <w:szCs w:val="36"/>
        </w:rPr>
        <w:t>2024</w:t>
      </w:r>
      <w:r>
        <w:rPr>
          <w:rFonts w:ascii="方正小标宋简体" w:eastAsia="方正小标宋简体" w:hAnsi="宋体" w:cs="宋体" w:hint="eastAsia"/>
          <w:bCs/>
          <w:sz w:val="36"/>
          <w:szCs w:val="36"/>
        </w:rPr>
        <w:t>年</w:t>
      </w:r>
      <w:proofErr w:type="gramStart"/>
      <w:r>
        <w:rPr>
          <w:rFonts w:ascii="方正小标宋简体" w:eastAsia="方正小标宋简体" w:hAnsi="宋体" w:cs="宋体" w:hint="eastAsia"/>
          <w:bCs/>
          <w:sz w:val="36"/>
          <w:szCs w:val="36"/>
        </w:rPr>
        <w:t>特</w:t>
      </w:r>
      <w:proofErr w:type="gramEnd"/>
      <w:r>
        <w:rPr>
          <w:rFonts w:ascii="方正小标宋简体" w:eastAsia="方正小标宋简体" w:hAnsi="宋体" w:cs="宋体" w:hint="eastAsia"/>
          <w:bCs/>
          <w:sz w:val="36"/>
          <w:szCs w:val="36"/>
        </w:rPr>
        <w:t>岗教师招聘面试</w:t>
      </w:r>
    </w:p>
    <w:p w:rsidR="005B78E6" w:rsidRDefault="00286D14">
      <w:pPr>
        <w:jc w:val="center"/>
        <w:rPr>
          <w:rFonts w:ascii="方正小标宋简体" w:eastAsia="方正小标宋简体" w:hAnsi="宋体" w:cs="宋体"/>
          <w:sz w:val="36"/>
          <w:szCs w:val="36"/>
        </w:rPr>
      </w:pPr>
      <w:r>
        <w:rPr>
          <w:rFonts w:ascii="方正小标宋简体" w:eastAsia="方正小标宋简体" w:hAnsi="宋体" w:cs="宋体" w:hint="eastAsia"/>
          <w:bCs/>
          <w:sz w:val="36"/>
          <w:szCs w:val="36"/>
        </w:rPr>
        <w:t>临汾考区</w:t>
      </w:r>
      <w:r>
        <w:rPr>
          <w:rFonts w:ascii="方正小标宋简体" w:eastAsia="方正小标宋简体" w:hAnsi="宋体" w:cs="宋体" w:hint="eastAsia"/>
          <w:sz w:val="36"/>
          <w:szCs w:val="36"/>
        </w:rPr>
        <w:t>使用的教材版本</w:t>
      </w:r>
    </w:p>
    <w:p w:rsidR="005B78E6" w:rsidRDefault="00C541C1">
      <w:pPr>
        <w:jc w:val="center"/>
        <w:rPr>
          <w:rFonts w:ascii="仿宋_GB2312" w:eastAsia="仿宋_GB2312" w:hAnsi="宋体"/>
          <w:sz w:val="28"/>
          <w:szCs w:val="28"/>
        </w:rPr>
      </w:pPr>
      <w:r>
        <w:rPr>
          <w:rFonts w:ascii="楷体" w:eastAsia="楷体" w:hAnsi="楷体" w:cs="宋体" w:hint="eastAsia"/>
          <w:b/>
          <w:sz w:val="28"/>
          <w:szCs w:val="28"/>
        </w:rPr>
        <w:t>（初中二</w:t>
      </w:r>
      <w:r w:rsidR="00286D14">
        <w:rPr>
          <w:rFonts w:ascii="楷体" w:eastAsia="楷体" w:hAnsi="楷体" w:cs="宋体" w:hint="eastAsia"/>
          <w:b/>
          <w:sz w:val="28"/>
          <w:szCs w:val="28"/>
        </w:rPr>
        <w:t>年级）</w:t>
      </w:r>
    </w:p>
    <w:p w:rsidR="005B78E6" w:rsidRDefault="00286D14">
      <w:pPr>
        <w:spacing w:line="600" w:lineRule="exact"/>
        <w:ind w:firstLineChars="100" w:firstLine="28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语文（上册）</w:t>
      </w:r>
      <w:r>
        <w:rPr>
          <w:rFonts w:ascii="仿宋_GB2312" w:eastAsia="仿宋_GB2312" w:hAnsi="宋体" w:hint="eastAsia"/>
          <w:sz w:val="28"/>
          <w:szCs w:val="28"/>
        </w:rPr>
        <w:t xml:space="preserve">         </w:t>
      </w:r>
      <w:r>
        <w:rPr>
          <w:rFonts w:ascii="仿宋_GB2312" w:eastAsia="仿宋_GB2312" w:hAnsi="宋体" w:hint="eastAsia"/>
          <w:sz w:val="28"/>
          <w:szCs w:val="28"/>
        </w:rPr>
        <w:t>人民教育出版社</w:t>
      </w:r>
      <w:r>
        <w:rPr>
          <w:rFonts w:ascii="仿宋_GB2312" w:eastAsia="仿宋_GB2312" w:hAnsi="宋体" w:hint="eastAsia"/>
          <w:sz w:val="28"/>
          <w:szCs w:val="28"/>
        </w:rPr>
        <w:t xml:space="preserve">         2017</w:t>
      </w:r>
      <w:r>
        <w:rPr>
          <w:rFonts w:ascii="仿宋_GB2312" w:eastAsia="仿宋_GB2312" w:hAnsi="宋体" w:hint="eastAsia"/>
          <w:sz w:val="28"/>
          <w:szCs w:val="28"/>
        </w:rPr>
        <w:t>年</w:t>
      </w:r>
      <w:r>
        <w:rPr>
          <w:rFonts w:ascii="仿宋_GB2312" w:eastAsia="仿宋_GB2312" w:hAnsi="宋体" w:hint="eastAsia"/>
          <w:sz w:val="28"/>
          <w:szCs w:val="28"/>
        </w:rPr>
        <w:t>7</w:t>
      </w:r>
      <w:r>
        <w:rPr>
          <w:rFonts w:ascii="仿宋_GB2312" w:eastAsia="仿宋_GB2312" w:hAnsi="宋体" w:hint="eastAsia"/>
          <w:sz w:val="28"/>
          <w:szCs w:val="28"/>
        </w:rPr>
        <w:t>月第</w:t>
      </w:r>
      <w:r>
        <w:rPr>
          <w:rFonts w:ascii="仿宋_GB2312" w:eastAsia="仿宋_GB2312" w:hAnsi="宋体" w:hint="eastAsia"/>
          <w:sz w:val="28"/>
          <w:szCs w:val="28"/>
        </w:rPr>
        <w:t>1</w:t>
      </w:r>
      <w:r>
        <w:rPr>
          <w:rFonts w:ascii="仿宋_GB2312" w:eastAsia="仿宋_GB2312" w:hAnsi="宋体" w:hint="eastAsia"/>
          <w:sz w:val="28"/>
          <w:szCs w:val="28"/>
        </w:rPr>
        <w:t>版</w:t>
      </w:r>
    </w:p>
    <w:p w:rsidR="005B78E6" w:rsidRDefault="00286D14">
      <w:pPr>
        <w:spacing w:line="600" w:lineRule="exact"/>
        <w:ind w:firstLineChars="100" w:firstLine="28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语文（下册）</w:t>
      </w:r>
      <w:r>
        <w:rPr>
          <w:rFonts w:ascii="仿宋_GB2312" w:eastAsia="仿宋_GB2312" w:hAnsi="宋体" w:hint="eastAsia"/>
          <w:sz w:val="28"/>
          <w:szCs w:val="28"/>
        </w:rPr>
        <w:t xml:space="preserve">         </w:t>
      </w:r>
      <w:r>
        <w:rPr>
          <w:rFonts w:ascii="仿宋_GB2312" w:eastAsia="仿宋_GB2312" w:hAnsi="宋体" w:hint="eastAsia"/>
          <w:sz w:val="28"/>
          <w:szCs w:val="28"/>
        </w:rPr>
        <w:t>人民教育出版社</w:t>
      </w:r>
      <w:r>
        <w:rPr>
          <w:rFonts w:ascii="仿宋_GB2312" w:eastAsia="仿宋_GB2312" w:hAnsi="宋体" w:hint="eastAsia"/>
          <w:sz w:val="28"/>
          <w:szCs w:val="28"/>
        </w:rPr>
        <w:t xml:space="preserve">         2017</w:t>
      </w:r>
      <w:r>
        <w:rPr>
          <w:rFonts w:ascii="仿宋_GB2312" w:eastAsia="仿宋_GB2312" w:hAnsi="宋体" w:hint="eastAsia"/>
          <w:sz w:val="28"/>
          <w:szCs w:val="28"/>
        </w:rPr>
        <w:t>年</w:t>
      </w:r>
      <w:r>
        <w:rPr>
          <w:rFonts w:ascii="仿宋_GB2312" w:eastAsia="仿宋_GB2312" w:hAnsi="宋体" w:hint="eastAsia"/>
          <w:sz w:val="28"/>
          <w:szCs w:val="28"/>
        </w:rPr>
        <w:t>12</w:t>
      </w:r>
      <w:r>
        <w:rPr>
          <w:rFonts w:ascii="仿宋_GB2312" w:eastAsia="仿宋_GB2312" w:hAnsi="宋体" w:hint="eastAsia"/>
          <w:sz w:val="28"/>
          <w:szCs w:val="28"/>
        </w:rPr>
        <w:t>月第</w:t>
      </w:r>
      <w:r>
        <w:rPr>
          <w:rFonts w:ascii="仿宋_GB2312" w:eastAsia="仿宋_GB2312" w:hAnsi="宋体" w:hint="eastAsia"/>
          <w:sz w:val="28"/>
          <w:szCs w:val="28"/>
        </w:rPr>
        <w:t>1</w:t>
      </w:r>
      <w:r>
        <w:rPr>
          <w:rFonts w:ascii="仿宋_GB2312" w:eastAsia="仿宋_GB2312" w:hAnsi="宋体" w:hint="eastAsia"/>
          <w:sz w:val="28"/>
          <w:szCs w:val="28"/>
        </w:rPr>
        <w:t>版</w:t>
      </w:r>
    </w:p>
    <w:p w:rsidR="005B78E6" w:rsidRDefault="00286D14">
      <w:pPr>
        <w:spacing w:line="600" w:lineRule="exact"/>
        <w:ind w:firstLineChars="100" w:firstLine="28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数学（上册）</w:t>
      </w:r>
      <w:r>
        <w:rPr>
          <w:rFonts w:ascii="仿宋_GB2312" w:eastAsia="仿宋_GB2312" w:hAnsi="宋体" w:hint="eastAsia"/>
          <w:sz w:val="28"/>
          <w:szCs w:val="28"/>
        </w:rPr>
        <w:t xml:space="preserve">         </w:t>
      </w:r>
      <w:r>
        <w:rPr>
          <w:rFonts w:ascii="仿宋_GB2312" w:eastAsia="仿宋_GB2312" w:hAnsi="宋体" w:hint="eastAsia"/>
          <w:sz w:val="28"/>
          <w:szCs w:val="28"/>
        </w:rPr>
        <w:t>华东师范大学出版社</w:t>
      </w:r>
      <w:r>
        <w:rPr>
          <w:rFonts w:ascii="仿宋_GB2312" w:eastAsia="仿宋_GB2312" w:hAnsi="宋体" w:hint="eastAsia"/>
          <w:sz w:val="28"/>
          <w:szCs w:val="28"/>
        </w:rPr>
        <w:t xml:space="preserve">     2013</w:t>
      </w:r>
      <w:r>
        <w:rPr>
          <w:rFonts w:ascii="仿宋_GB2312" w:eastAsia="仿宋_GB2312" w:hAnsi="宋体" w:hint="eastAsia"/>
          <w:sz w:val="28"/>
          <w:szCs w:val="28"/>
        </w:rPr>
        <w:t>年</w:t>
      </w:r>
      <w:r>
        <w:rPr>
          <w:rFonts w:ascii="仿宋_GB2312" w:eastAsia="仿宋_GB2312" w:hAnsi="宋体" w:hint="eastAsia"/>
          <w:sz w:val="28"/>
          <w:szCs w:val="28"/>
        </w:rPr>
        <w:t>7</w:t>
      </w:r>
      <w:r>
        <w:rPr>
          <w:rFonts w:ascii="仿宋_GB2312" w:eastAsia="仿宋_GB2312" w:hAnsi="宋体" w:hint="eastAsia"/>
          <w:sz w:val="28"/>
          <w:szCs w:val="28"/>
        </w:rPr>
        <w:t>月第一版</w:t>
      </w:r>
    </w:p>
    <w:p w:rsidR="005B78E6" w:rsidRDefault="00286D14">
      <w:pPr>
        <w:spacing w:line="600" w:lineRule="exact"/>
        <w:ind w:firstLineChars="100" w:firstLine="28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数学（下册）</w:t>
      </w:r>
      <w:r>
        <w:rPr>
          <w:rFonts w:ascii="仿宋_GB2312" w:eastAsia="仿宋_GB2312" w:hAnsi="宋体" w:hint="eastAsia"/>
          <w:sz w:val="28"/>
          <w:szCs w:val="28"/>
        </w:rPr>
        <w:t xml:space="preserve">         </w:t>
      </w:r>
      <w:r>
        <w:rPr>
          <w:rFonts w:ascii="仿宋_GB2312" w:eastAsia="仿宋_GB2312" w:hAnsi="宋体" w:hint="eastAsia"/>
          <w:sz w:val="28"/>
          <w:szCs w:val="28"/>
        </w:rPr>
        <w:t>华东师范大学出版社</w:t>
      </w:r>
      <w:r>
        <w:rPr>
          <w:rFonts w:ascii="仿宋_GB2312" w:eastAsia="仿宋_GB2312" w:hAnsi="宋体" w:hint="eastAsia"/>
          <w:sz w:val="28"/>
          <w:szCs w:val="28"/>
        </w:rPr>
        <w:t xml:space="preserve">     2013</w:t>
      </w:r>
      <w:r>
        <w:rPr>
          <w:rFonts w:ascii="仿宋_GB2312" w:eastAsia="仿宋_GB2312" w:hAnsi="宋体" w:hint="eastAsia"/>
          <w:sz w:val="28"/>
          <w:szCs w:val="28"/>
        </w:rPr>
        <w:t>年</w:t>
      </w:r>
      <w:r>
        <w:rPr>
          <w:rFonts w:ascii="仿宋_GB2312" w:eastAsia="仿宋_GB2312" w:hAnsi="宋体" w:hint="eastAsia"/>
          <w:sz w:val="28"/>
          <w:szCs w:val="28"/>
        </w:rPr>
        <w:t>10</w:t>
      </w:r>
      <w:r>
        <w:rPr>
          <w:rFonts w:ascii="仿宋_GB2312" w:eastAsia="仿宋_GB2312" w:hAnsi="宋体" w:hint="eastAsia"/>
          <w:sz w:val="28"/>
          <w:szCs w:val="28"/>
        </w:rPr>
        <w:t>月第一版</w:t>
      </w:r>
    </w:p>
    <w:p w:rsidR="005B78E6" w:rsidRDefault="00286D14">
      <w:pPr>
        <w:spacing w:line="600" w:lineRule="exact"/>
        <w:ind w:firstLineChars="100" w:firstLine="28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英语（上册）</w:t>
      </w:r>
      <w:r>
        <w:rPr>
          <w:rFonts w:ascii="仿宋_GB2312" w:eastAsia="仿宋_GB2312" w:hAnsi="宋体" w:hint="eastAsia"/>
          <w:sz w:val="28"/>
          <w:szCs w:val="28"/>
        </w:rPr>
        <w:t xml:space="preserve">    </w:t>
      </w:r>
      <w:r>
        <w:rPr>
          <w:rFonts w:ascii="仿宋_GB2312" w:eastAsia="仿宋_GB2312" w:hAnsi="宋体" w:hint="eastAsia"/>
          <w:sz w:val="28"/>
          <w:szCs w:val="28"/>
        </w:rPr>
        <w:t xml:space="preserve">     </w:t>
      </w:r>
      <w:r>
        <w:rPr>
          <w:rFonts w:ascii="仿宋_GB2312" w:eastAsia="仿宋_GB2312" w:hAnsi="宋体" w:hint="eastAsia"/>
          <w:sz w:val="28"/>
          <w:szCs w:val="28"/>
        </w:rPr>
        <w:t>人民教育出版社</w:t>
      </w:r>
      <w:r>
        <w:rPr>
          <w:rFonts w:ascii="仿宋_GB2312" w:eastAsia="仿宋_GB2312" w:hAnsi="宋体" w:hint="eastAsia"/>
          <w:sz w:val="28"/>
          <w:szCs w:val="28"/>
        </w:rPr>
        <w:t xml:space="preserve">         2013</w:t>
      </w:r>
      <w:r>
        <w:rPr>
          <w:rFonts w:ascii="仿宋_GB2312" w:eastAsia="仿宋_GB2312" w:hAnsi="宋体" w:hint="eastAsia"/>
          <w:sz w:val="28"/>
          <w:szCs w:val="28"/>
        </w:rPr>
        <w:t>年</w:t>
      </w:r>
      <w:r>
        <w:rPr>
          <w:rFonts w:ascii="仿宋_GB2312" w:eastAsia="仿宋_GB2312" w:hAnsi="宋体" w:hint="eastAsia"/>
          <w:sz w:val="28"/>
          <w:szCs w:val="28"/>
        </w:rPr>
        <w:t>6</w:t>
      </w:r>
      <w:r>
        <w:rPr>
          <w:rFonts w:ascii="仿宋_GB2312" w:eastAsia="仿宋_GB2312" w:hAnsi="宋体" w:hint="eastAsia"/>
          <w:sz w:val="28"/>
          <w:szCs w:val="28"/>
        </w:rPr>
        <w:t>月第</w:t>
      </w:r>
      <w:r>
        <w:rPr>
          <w:rFonts w:ascii="仿宋_GB2312" w:eastAsia="仿宋_GB2312" w:hAnsi="宋体" w:hint="eastAsia"/>
          <w:sz w:val="28"/>
          <w:szCs w:val="28"/>
        </w:rPr>
        <w:t>1</w:t>
      </w:r>
      <w:r>
        <w:rPr>
          <w:rFonts w:ascii="仿宋_GB2312" w:eastAsia="仿宋_GB2312" w:hAnsi="宋体" w:hint="eastAsia"/>
          <w:sz w:val="28"/>
          <w:szCs w:val="28"/>
        </w:rPr>
        <w:t>版</w:t>
      </w:r>
    </w:p>
    <w:p w:rsidR="005B78E6" w:rsidRDefault="00286D14">
      <w:pPr>
        <w:spacing w:line="600" w:lineRule="exact"/>
        <w:ind w:firstLineChars="100" w:firstLine="28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英语（下册）</w:t>
      </w:r>
      <w:r>
        <w:rPr>
          <w:rFonts w:ascii="仿宋_GB2312" w:eastAsia="仿宋_GB2312" w:hAnsi="宋体" w:hint="eastAsia"/>
          <w:sz w:val="28"/>
          <w:szCs w:val="28"/>
        </w:rPr>
        <w:t xml:space="preserve">         </w:t>
      </w:r>
      <w:r>
        <w:rPr>
          <w:rFonts w:ascii="仿宋_GB2312" w:eastAsia="仿宋_GB2312" w:hAnsi="宋体" w:hint="eastAsia"/>
          <w:sz w:val="28"/>
          <w:szCs w:val="28"/>
        </w:rPr>
        <w:t>人民教育出版社</w:t>
      </w:r>
      <w:r>
        <w:rPr>
          <w:rFonts w:ascii="仿宋_GB2312" w:eastAsia="仿宋_GB2312" w:hAnsi="宋体" w:hint="eastAsia"/>
          <w:sz w:val="28"/>
          <w:szCs w:val="28"/>
        </w:rPr>
        <w:t xml:space="preserve">         2013</w:t>
      </w:r>
      <w:r>
        <w:rPr>
          <w:rFonts w:ascii="仿宋_GB2312" w:eastAsia="仿宋_GB2312" w:hAnsi="宋体" w:hint="eastAsia"/>
          <w:sz w:val="28"/>
          <w:szCs w:val="28"/>
        </w:rPr>
        <w:t>年</w:t>
      </w:r>
      <w:r>
        <w:rPr>
          <w:rFonts w:ascii="仿宋_GB2312" w:eastAsia="仿宋_GB2312" w:hAnsi="宋体" w:hint="eastAsia"/>
          <w:sz w:val="28"/>
          <w:szCs w:val="28"/>
        </w:rPr>
        <w:t>10</w:t>
      </w:r>
      <w:r>
        <w:rPr>
          <w:rFonts w:ascii="仿宋_GB2312" w:eastAsia="仿宋_GB2312" w:hAnsi="宋体" w:hint="eastAsia"/>
          <w:sz w:val="28"/>
          <w:szCs w:val="28"/>
        </w:rPr>
        <w:t>月第</w:t>
      </w:r>
      <w:r>
        <w:rPr>
          <w:rFonts w:ascii="仿宋_GB2312" w:eastAsia="仿宋_GB2312" w:hAnsi="宋体" w:hint="eastAsia"/>
          <w:sz w:val="28"/>
          <w:szCs w:val="28"/>
        </w:rPr>
        <w:t>1</w:t>
      </w:r>
      <w:r>
        <w:rPr>
          <w:rFonts w:ascii="仿宋_GB2312" w:eastAsia="仿宋_GB2312" w:hAnsi="宋体" w:hint="eastAsia"/>
          <w:sz w:val="28"/>
          <w:szCs w:val="28"/>
        </w:rPr>
        <w:t>版</w:t>
      </w:r>
    </w:p>
    <w:p w:rsidR="005B78E6" w:rsidRDefault="00286D14">
      <w:pPr>
        <w:spacing w:line="600" w:lineRule="exact"/>
        <w:ind w:firstLineChars="100" w:firstLine="28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地理（上册）</w:t>
      </w:r>
      <w:r>
        <w:rPr>
          <w:rFonts w:ascii="仿宋_GB2312" w:eastAsia="仿宋_GB2312" w:hAnsi="宋体" w:hint="eastAsia"/>
          <w:sz w:val="28"/>
          <w:szCs w:val="28"/>
        </w:rPr>
        <w:t xml:space="preserve">         </w:t>
      </w:r>
      <w:r>
        <w:rPr>
          <w:rFonts w:ascii="仿宋_GB2312" w:eastAsia="仿宋_GB2312" w:hAnsi="宋体" w:hint="eastAsia"/>
          <w:sz w:val="28"/>
          <w:szCs w:val="28"/>
        </w:rPr>
        <w:t>湖南教育出版社</w:t>
      </w:r>
      <w:r>
        <w:rPr>
          <w:rFonts w:ascii="仿宋_GB2312" w:eastAsia="仿宋_GB2312" w:hAnsi="宋体" w:hint="eastAsia"/>
          <w:sz w:val="28"/>
          <w:szCs w:val="28"/>
        </w:rPr>
        <w:t xml:space="preserve">         2002</w:t>
      </w:r>
      <w:r>
        <w:rPr>
          <w:rFonts w:ascii="仿宋_GB2312" w:eastAsia="仿宋_GB2312" w:hAnsi="宋体" w:hint="eastAsia"/>
          <w:sz w:val="28"/>
          <w:szCs w:val="28"/>
        </w:rPr>
        <w:t>年</w:t>
      </w:r>
      <w:r>
        <w:rPr>
          <w:rFonts w:ascii="仿宋_GB2312" w:eastAsia="仿宋_GB2312" w:hAnsi="宋体" w:hint="eastAsia"/>
          <w:sz w:val="28"/>
          <w:szCs w:val="28"/>
        </w:rPr>
        <w:t>7</w:t>
      </w:r>
      <w:r>
        <w:rPr>
          <w:rFonts w:ascii="仿宋_GB2312" w:eastAsia="仿宋_GB2312" w:hAnsi="宋体" w:hint="eastAsia"/>
          <w:sz w:val="28"/>
          <w:szCs w:val="28"/>
        </w:rPr>
        <w:t>月第</w:t>
      </w:r>
      <w:r>
        <w:rPr>
          <w:rFonts w:ascii="仿宋_GB2312" w:eastAsia="仿宋_GB2312" w:hAnsi="宋体" w:hint="eastAsia"/>
          <w:sz w:val="28"/>
          <w:szCs w:val="28"/>
        </w:rPr>
        <w:t>1</w:t>
      </w:r>
      <w:r>
        <w:rPr>
          <w:rFonts w:ascii="仿宋_GB2312" w:eastAsia="仿宋_GB2312" w:hAnsi="宋体" w:hint="eastAsia"/>
          <w:sz w:val="28"/>
          <w:szCs w:val="28"/>
        </w:rPr>
        <w:t>版</w:t>
      </w:r>
    </w:p>
    <w:p w:rsidR="005B78E6" w:rsidRDefault="00286D14">
      <w:pPr>
        <w:spacing w:line="600" w:lineRule="exact"/>
        <w:ind w:firstLineChars="100" w:firstLine="28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地理（下册）</w:t>
      </w:r>
      <w:r>
        <w:rPr>
          <w:rFonts w:ascii="仿宋_GB2312" w:eastAsia="仿宋_GB2312" w:hAnsi="宋体" w:hint="eastAsia"/>
          <w:sz w:val="28"/>
          <w:szCs w:val="28"/>
        </w:rPr>
        <w:t xml:space="preserve">         </w:t>
      </w:r>
      <w:r>
        <w:rPr>
          <w:rFonts w:ascii="仿宋_GB2312" w:eastAsia="仿宋_GB2312" w:hAnsi="宋体" w:hint="eastAsia"/>
          <w:sz w:val="28"/>
          <w:szCs w:val="28"/>
        </w:rPr>
        <w:t>湖南教育出版社</w:t>
      </w:r>
      <w:r>
        <w:rPr>
          <w:rFonts w:ascii="仿宋_GB2312" w:eastAsia="仿宋_GB2312" w:hAnsi="宋体" w:hint="eastAsia"/>
          <w:sz w:val="28"/>
          <w:szCs w:val="28"/>
        </w:rPr>
        <w:t xml:space="preserve">         2001</w:t>
      </w:r>
      <w:r>
        <w:rPr>
          <w:rFonts w:ascii="仿宋_GB2312" w:eastAsia="仿宋_GB2312" w:hAnsi="宋体" w:hint="eastAsia"/>
          <w:sz w:val="28"/>
          <w:szCs w:val="28"/>
        </w:rPr>
        <w:t>年</w:t>
      </w:r>
      <w:r>
        <w:rPr>
          <w:rFonts w:ascii="仿宋_GB2312" w:eastAsia="仿宋_GB2312" w:hAnsi="宋体" w:hint="eastAsia"/>
          <w:sz w:val="28"/>
          <w:szCs w:val="28"/>
        </w:rPr>
        <w:t>8</w:t>
      </w:r>
      <w:r>
        <w:rPr>
          <w:rFonts w:ascii="仿宋_GB2312" w:eastAsia="仿宋_GB2312" w:hAnsi="宋体" w:hint="eastAsia"/>
          <w:sz w:val="28"/>
          <w:szCs w:val="28"/>
        </w:rPr>
        <w:t>月第</w:t>
      </w:r>
      <w:r>
        <w:rPr>
          <w:rFonts w:ascii="仿宋_GB2312" w:eastAsia="仿宋_GB2312" w:hAnsi="宋体" w:hint="eastAsia"/>
          <w:sz w:val="28"/>
          <w:szCs w:val="28"/>
        </w:rPr>
        <w:t>1</w:t>
      </w:r>
      <w:r>
        <w:rPr>
          <w:rFonts w:ascii="仿宋_GB2312" w:eastAsia="仿宋_GB2312" w:hAnsi="宋体" w:hint="eastAsia"/>
          <w:sz w:val="28"/>
          <w:szCs w:val="28"/>
        </w:rPr>
        <w:t>版</w:t>
      </w:r>
    </w:p>
    <w:p w:rsidR="005B78E6" w:rsidRDefault="00286D14">
      <w:pPr>
        <w:spacing w:line="600" w:lineRule="exact"/>
        <w:ind w:firstLineChars="100" w:firstLine="28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音乐（上册）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</w:rPr>
        <w:t>湖南文艺出版社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2013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sz w:val="28"/>
          <w:szCs w:val="28"/>
        </w:rPr>
        <w:t>7</w:t>
      </w:r>
      <w:r>
        <w:rPr>
          <w:rFonts w:ascii="仿宋_GB2312" w:eastAsia="仿宋_GB2312" w:hAnsi="仿宋_GB2312" w:cs="仿宋_GB2312" w:hint="eastAsia"/>
          <w:sz w:val="28"/>
          <w:szCs w:val="28"/>
        </w:rPr>
        <w:t>月第</w:t>
      </w:r>
      <w:r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版</w:t>
      </w:r>
    </w:p>
    <w:p w:rsidR="005B78E6" w:rsidRDefault="00286D14">
      <w:pPr>
        <w:spacing w:line="600" w:lineRule="exact"/>
        <w:ind w:firstLineChars="100" w:firstLine="28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音乐（下册）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湖南文艺出版社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2014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月第</w:t>
      </w:r>
      <w:r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版</w:t>
      </w:r>
    </w:p>
    <w:p w:rsidR="005B78E6" w:rsidRDefault="00286D14">
      <w:pPr>
        <w:spacing w:line="600" w:lineRule="exact"/>
        <w:ind w:firstLineChars="100" w:firstLine="28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美术（上册）</w:t>
      </w:r>
      <w:r>
        <w:rPr>
          <w:rFonts w:ascii="仿宋_GB2312" w:eastAsia="仿宋_GB2312" w:hAnsi="宋体" w:hint="eastAsia"/>
          <w:sz w:val="28"/>
          <w:szCs w:val="28"/>
        </w:rPr>
        <w:t xml:space="preserve">       </w:t>
      </w:r>
      <w:r>
        <w:rPr>
          <w:rFonts w:ascii="仿宋_GB2312" w:eastAsia="仿宋_GB2312" w:hAnsi="宋体" w:hint="eastAsia"/>
          <w:sz w:val="28"/>
          <w:szCs w:val="28"/>
        </w:rPr>
        <w:t xml:space="preserve">  </w:t>
      </w:r>
      <w:r>
        <w:rPr>
          <w:rFonts w:ascii="仿宋_GB2312" w:eastAsia="仿宋_GB2312" w:hAnsi="宋体" w:hint="eastAsia"/>
          <w:sz w:val="28"/>
          <w:szCs w:val="28"/>
        </w:rPr>
        <w:t>湖南美术出版社</w:t>
      </w:r>
      <w:r>
        <w:rPr>
          <w:rFonts w:ascii="仿宋_GB2312" w:eastAsia="仿宋_GB2312" w:hAnsi="宋体" w:hint="eastAsia"/>
          <w:sz w:val="28"/>
          <w:szCs w:val="28"/>
        </w:rPr>
        <w:t xml:space="preserve">         2013</w:t>
      </w:r>
      <w:r>
        <w:rPr>
          <w:rFonts w:ascii="仿宋_GB2312" w:eastAsia="仿宋_GB2312" w:hAnsi="宋体" w:hint="eastAsia"/>
          <w:sz w:val="28"/>
          <w:szCs w:val="28"/>
        </w:rPr>
        <w:t>年</w:t>
      </w:r>
      <w:r>
        <w:rPr>
          <w:rFonts w:ascii="仿宋_GB2312" w:eastAsia="仿宋_GB2312" w:hAnsi="宋体" w:hint="eastAsia"/>
          <w:sz w:val="28"/>
          <w:szCs w:val="28"/>
        </w:rPr>
        <w:t>5</w:t>
      </w:r>
      <w:r>
        <w:rPr>
          <w:rFonts w:ascii="仿宋_GB2312" w:eastAsia="仿宋_GB2312" w:hAnsi="宋体" w:hint="eastAsia"/>
          <w:sz w:val="28"/>
          <w:szCs w:val="28"/>
        </w:rPr>
        <w:t>月第</w:t>
      </w:r>
      <w:r>
        <w:rPr>
          <w:rFonts w:ascii="仿宋_GB2312" w:eastAsia="仿宋_GB2312" w:hAnsi="宋体" w:hint="eastAsia"/>
          <w:sz w:val="28"/>
          <w:szCs w:val="28"/>
        </w:rPr>
        <w:t>1</w:t>
      </w:r>
      <w:r>
        <w:rPr>
          <w:rFonts w:ascii="仿宋_GB2312" w:eastAsia="仿宋_GB2312" w:hAnsi="宋体" w:hint="eastAsia"/>
          <w:sz w:val="28"/>
          <w:szCs w:val="28"/>
        </w:rPr>
        <w:t>版</w:t>
      </w:r>
    </w:p>
    <w:p w:rsidR="005B78E6" w:rsidRDefault="00286D14">
      <w:pPr>
        <w:spacing w:line="600" w:lineRule="exact"/>
        <w:ind w:firstLineChars="100" w:firstLine="28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美术（下册）</w:t>
      </w:r>
      <w:r>
        <w:rPr>
          <w:rFonts w:ascii="仿宋_GB2312" w:eastAsia="仿宋_GB2312" w:hAnsi="宋体" w:hint="eastAsia"/>
          <w:sz w:val="28"/>
          <w:szCs w:val="28"/>
        </w:rPr>
        <w:t xml:space="preserve">         </w:t>
      </w:r>
      <w:r>
        <w:rPr>
          <w:rFonts w:ascii="仿宋_GB2312" w:eastAsia="仿宋_GB2312" w:hAnsi="宋体" w:hint="eastAsia"/>
          <w:sz w:val="28"/>
          <w:szCs w:val="28"/>
        </w:rPr>
        <w:t>湖南美术出版社</w:t>
      </w:r>
      <w:r>
        <w:rPr>
          <w:rFonts w:ascii="仿宋_GB2312" w:eastAsia="仿宋_GB2312" w:hAnsi="宋体" w:hint="eastAsia"/>
          <w:sz w:val="28"/>
          <w:szCs w:val="28"/>
        </w:rPr>
        <w:t xml:space="preserve">         2012</w:t>
      </w:r>
      <w:r>
        <w:rPr>
          <w:rFonts w:ascii="仿宋_GB2312" w:eastAsia="仿宋_GB2312" w:hAnsi="宋体" w:hint="eastAsia"/>
          <w:sz w:val="28"/>
          <w:szCs w:val="28"/>
        </w:rPr>
        <w:t>年</w:t>
      </w:r>
      <w:r>
        <w:rPr>
          <w:rFonts w:ascii="仿宋_GB2312" w:eastAsia="仿宋_GB2312" w:hAnsi="宋体" w:hint="eastAsia"/>
          <w:sz w:val="28"/>
          <w:szCs w:val="28"/>
        </w:rPr>
        <w:t>8</w:t>
      </w:r>
      <w:r>
        <w:rPr>
          <w:rFonts w:ascii="仿宋_GB2312" w:eastAsia="仿宋_GB2312" w:hAnsi="宋体" w:hint="eastAsia"/>
          <w:sz w:val="28"/>
          <w:szCs w:val="28"/>
        </w:rPr>
        <w:t>月第</w:t>
      </w:r>
      <w:r>
        <w:rPr>
          <w:rFonts w:ascii="仿宋_GB2312" w:eastAsia="仿宋_GB2312" w:hAnsi="宋体" w:hint="eastAsia"/>
          <w:sz w:val="28"/>
          <w:szCs w:val="28"/>
        </w:rPr>
        <w:t>1</w:t>
      </w:r>
      <w:r>
        <w:rPr>
          <w:rFonts w:ascii="仿宋_GB2312" w:eastAsia="仿宋_GB2312" w:hAnsi="宋体" w:hint="eastAsia"/>
          <w:sz w:val="28"/>
          <w:szCs w:val="28"/>
        </w:rPr>
        <w:t>版</w:t>
      </w:r>
    </w:p>
    <w:p w:rsidR="005B78E6" w:rsidRDefault="00286D14">
      <w:pPr>
        <w:spacing w:line="600" w:lineRule="exact"/>
        <w:ind w:firstLineChars="100" w:firstLine="28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生物学（上册）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</w:t>
      </w:r>
      <w:r>
        <w:rPr>
          <w:rFonts w:ascii="仿宋_GB2312" w:eastAsia="仿宋_GB2312" w:hAnsi="宋体" w:hint="eastAsia"/>
          <w:sz w:val="28"/>
          <w:szCs w:val="28"/>
        </w:rPr>
        <w:t>人民教育出版社</w:t>
      </w:r>
      <w:r>
        <w:rPr>
          <w:rFonts w:ascii="仿宋_GB2312" w:eastAsia="仿宋_GB2312" w:hAnsi="宋体" w:hint="eastAsia"/>
          <w:sz w:val="28"/>
          <w:szCs w:val="28"/>
        </w:rPr>
        <w:t xml:space="preserve">   </w:t>
      </w:r>
      <w:r>
        <w:rPr>
          <w:rFonts w:ascii="仿宋_GB2312" w:eastAsia="仿宋_GB2312" w:hAnsi="宋体" w:hint="eastAsia"/>
          <w:sz w:val="28"/>
          <w:szCs w:val="28"/>
        </w:rPr>
        <w:t xml:space="preserve">      2013</w:t>
      </w:r>
      <w:r>
        <w:rPr>
          <w:rFonts w:ascii="仿宋_GB2312" w:eastAsia="仿宋_GB2312" w:hAnsi="宋体" w:hint="eastAsia"/>
          <w:sz w:val="28"/>
          <w:szCs w:val="28"/>
        </w:rPr>
        <w:t>年</w:t>
      </w:r>
      <w:r>
        <w:rPr>
          <w:rFonts w:ascii="仿宋_GB2312" w:eastAsia="仿宋_GB2312" w:hAnsi="宋体" w:hint="eastAsia"/>
          <w:sz w:val="28"/>
          <w:szCs w:val="28"/>
        </w:rPr>
        <w:t>6</w:t>
      </w:r>
      <w:r>
        <w:rPr>
          <w:rFonts w:ascii="仿宋_GB2312" w:eastAsia="仿宋_GB2312" w:hAnsi="宋体" w:hint="eastAsia"/>
          <w:sz w:val="28"/>
          <w:szCs w:val="28"/>
        </w:rPr>
        <w:t>月第</w:t>
      </w:r>
      <w:r>
        <w:rPr>
          <w:rFonts w:ascii="仿宋_GB2312" w:eastAsia="仿宋_GB2312" w:hAnsi="宋体" w:hint="eastAsia"/>
          <w:sz w:val="28"/>
          <w:szCs w:val="28"/>
        </w:rPr>
        <w:t>1</w:t>
      </w:r>
      <w:r>
        <w:rPr>
          <w:rFonts w:ascii="仿宋_GB2312" w:eastAsia="仿宋_GB2312" w:hAnsi="宋体" w:hint="eastAsia"/>
          <w:sz w:val="28"/>
          <w:szCs w:val="28"/>
        </w:rPr>
        <w:t>版</w:t>
      </w:r>
    </w:p>
    <w:p w:rsidR="005B78E6" w:rsidRDefault="00286D14">
      <w:pPr>
        <w:spacing w:line="600" w:lineRule="exact"/>
        <w:ind w:firstLineChars="100" w:firstLine="28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生物学（下册）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</w:t>
      </w:r>
      <w:r>
        <w:rPr>
          <w:rFonts w:ascii="仿宋_GB2312" w:eastAsia="仿宋_GB2312" w:hAnsi="宋体" w:hint="eastAsia"/>
          <w:sz w:val="28"/>
          <w:szCs w:val="28"/>
        </w:rPr>
        <w:t>人民教育出版社</w:t>
      </w:r>
      <w:r>
        <w:rPr>
          <w:rFonts w:ascii="仿宋_GB2312" w:eastAsia="仿宋_GB2312" w:hAnsi="宋体" w:hint="eastAsia"/>
          <w:sz w:val="28"/>
          <w:szCs w:val="28"/>
        </w:rPr>
        <w:t xml:space="preserve">   </w:t>
      </w:r>
      <w:r>
        <w:rPr>
          <w:rFonts w:ascii="仿宋_GB2312" w:eastAsia="仿宋_GB2312" w:hAnsi="宋体" w:hint="eastAsia"/>
          <w:sz w:val="28"/>
          <w:szCs w:val="28"/>
        </w:rPr>
        <w:t xml:space="preserve">      2013</w:t>
      </w:r>
      <w:r>
        <w:rPr>
          <w:rFonts w:ascii="仿宋_GB2312" w:eastAsia="仿宋_GB2312" w:hAnsi="宋体" w:hint="eastAsia"/>
          <w:sz w:val="28"/>
          <w:szCs w:val="28"/>
        </w:rPr>
        <w:t>年</w:t>
      </w:r>
      <w:r>
        <w:rPr>
          <w:rFonts w:ascii="仿宋_GB2312" w:eastAsia="仿宋_GB2312" w:hAnsi="宋体" w:hint="eastAsia"/>
          <w:sz w:val="28"/>
          <w:szCs w:val="28"/>
        </w:rPr>
        <w:t>10</w:t>
      </w:r>
      <w:r>
        <w:rPr>
          <w:rFonts w:ascii="仿宋_GB2312" w:eastAsia="仿宋_GB2312" w:hAnsi="宋体" w:hint="eastAsia"/>
          <w:sz w:val="28"/>
          <w:szCs w:val="28"/>
        </w:rPr>
        <w:t>月第</w:t>
      </w:r>
      <w:r>
        <w:rPr>
          <w:rFonts w:ascii="仿宋_GB2312" w:eastAsia="仿宋_GB2312" w:hAnsi="宋体" w:hint="eastAsia"/>
          <w:sz w:val="28"/>
          <w:szCs w:val="28"/>
        </w:rPr>
        <w:t>1</w:t>
      </w:r>
      <w:r>
        <w:rPr>
          <w:rFonts w:ascii="仿宋_GB2312" w:eastAsia="仿宋_GB2312" w:hAnsi="宋体" w:hint="eastAsia"/>
          <w:sz w:val="28"/>
          <w:szCs w:val="28"/>
        </w:rPr>
        <w:t>版</w:t>
      </w:r>
    </w:p>
    <w:p w:rsidR="005B78E6" w:rsidRDefault="00286D14">
      <w:pPr>
        <w:spacing w:line="600" w:lineRule="exact"/>
        <w:ind w:firstLineChars="100" w:firstLine="28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中国历史（上册）</w:t>
      </w:r>
      <w:r>
        <w:rPr>
          <w:rFonts w:ascii="仿宋_GB2312" w:eastAsia="仿宋_GB2312" w:hAnsi="宋体" w:hint="eastAsia"/>
          <w:sz w:val="28"/>
          <w:szCs w:val="28"/>
        </w:rPr>
        <w:t xml:space="preserve">     </w:t>
      </w:r>
      <w:r>
        <w:rPr>
          <w:rFonts w:ascii="仿宋_GB2312" w:eastAsia="仿宋_GB2312" w:hAnsi="宋体" w:hint="eastAsia"/>
          <w:sz w:val="28"/>
          <w:szCs w:val="28"/>
        </w:rPr>
        <w:t>人民教育出版社</w:t>
      </w:r>
      <w:r>
        <w:rPr>
          <w:rFonts w:ascii="仿宋_GB2312" w:eastAsia="仿宋_GB2312" w:hAnsi="宋体" w:hint="eastAsia"/>
          <w:sz w:val="28"/>
          <w:szCs w:val="28"/>
        </w:rPr>
        <w:t xml:space="preserve">         2017</w:t>
      </w:r>
      <w:r>
        <w:rPr>
          <w:rFonts w:ascii="仿宋_GB2312" w:eastAsia="仿宋_GB2312" w:hAnsi="宋体" w:hint="eastAsia"/>
          <w:sz w:val="28"/>
          <w:szCs w:val="28"/>
        </w:rPr>
        <w:t>年</w:t>
      </w:r>
      <w:r>
        <w:rPr>
          <w:rFonts w:ascii="仿宋_GB2312" w:eastAsia="仿宋_GB2312" w:hAnsi="宋体" w:hint="eastAsia"/>
          <w:sz w:val="28"/>
          <w:szCs w:val="28"/>
        </w:rPr>
        <w:t>7</w:t>
      </w:r>
      <w:r>
        <w:rPr>
          <w:rFonts w:ascii="仿宋_GB2312" w:eastAsia="仿宋_GB2312" w:hAnsi="宋体" w:hint="eastAsia"/>
          <w:sz w:val="28"/>
          <w:szCs w:val="28"/>
        </w:rPr>
        <w:t>月第</w:t>
      </w:r>
      <w:r>
        <w:rPr>
          <w:rFonts w:ascii="仿宋_GB2312" w:eastAsia="仿宋_GB2312" w:hAnsi="宋体" w:hint="eastAsia"/>
          <w:sz w:val="28"/>
          <w:szCs w:val="28"/>
        </w:rPr>
        <w:t>1</w:t>
      </w:r>
      <w:r>
        <w:rPr>
          <w:rFonts w:ascii="仿宋_GB2312" w:eastAsia="仿宋_GB2312" w:hAnsi="宋体" w:hint="eastAsia"/>
          <w:sz w:val="28"/>
          <w:szCs w:val="28"/>
        </w:rPr>
        <w:t>版</w:t>
      </w:r>
    </w:p>
    <w:p w:rsidR="005B78E6" w:rsidRDefault="00286D14">
      <w:pPr>
        <w:spacing w:line="600" w:lineRule="exact"/>
        <w:ind w:firstLineChars="100" w:firstLine="28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中国历史（下册）</w:t>
      </w:r>
      <w:r>
        <w:rPr>
          <w:rFonts w:ascii="仿宋_GB2312" w:eastAsia="仿宋_GB2312" w:hAnsi="宋体" w:hint="eastAsia"/>
          <w:sz w:val="28"/>
          <w:szCs w:val="28"/>
        </w:rPr>
        <w:t xml:space="preserve">     </w:t>
      </w:r>
      <w:r>
        <w:rPr>
          <w:rFonts w:ascii="仿宋_GB2312" w:eastAsia="仿宋_GB2312" w:hAnsi="宋体" w:hint="eastAsia"/>
          <w:sz w:val="28"/>
          <w:szCs w:val="28"/>
        </w:rPr>
        <w:t>人民教育出版社</w:t>
      </w:r>
      <w:r>
        <w:rPr>
          <w:rFonts w:ascii="仿宋_GB2312" w:eastAsia="仿宋_GB2312" w:hAnsi="宋体" w:hint="eastAsia"/>
          <w:sz w:val="28"/>
          <w:szCs w:val="28"/>
        </w:rPr>
        <w:t xml:space="preserve">         2017</w:t>
      </w:r>
      <w:r>
        <w:rPr>
          <w:rFonts w:ascii="仿宋_GB2312" w:eastAsia="仿宋_GB2312" w:hAnsi="宋体" w:hint="eastAsia"/>
          <w:sz w:val="28"/>
          <w:szCs w:val="28"/>
        </w:rPr>
        <w:t>年</w:t>
      </w:r>
      <w:r>
        <w:rPr>
          <w:rFonts w:ascii="仿宋_GB2312" w:eastAsia="仿宋_GB2312" w:hAnsi="宋体" w:hint="eastAsia"/>
          <w:sz w:val="28"/>
          <w:szCs w:val="28"/>
        </w:rPr>
        <w:t>12</w:t>
      </w:r>
      <w:r>
        <w:rPr>
          <w:rFonts w:ascii="仿宋_GB2312" w:eastAsia="仿宋_GB2312" w:hAnsi="宋体" w:hint="eastAsia"/>
          <w:sz w:val="28"/>
          <w:szCs w:val="28"/>
        </w:rPr>
        <w:t>月第</w:t>
      </w:r>
      <w:r>
        <w:rPr>
          <w:rFonts w:ascii="仿宋_GB2312" w:eastAsia="仿宋_GB2312" w:hAnsi="宋体" w:hint="eastAsia"/>
          <w:sz w:val="28"/>
          <w:szCs w:val="28"/>
        </w:rPr>
        <w:t>1</w:t>
      </w:r>
      <w:r>
        <w:rPr>
          <w:rFonts w:ascii="仿宋_GB2312" w:eastAsia="仿宋_GB2312" w:hAnsi="宋体" w:hint="eastAsia"/>
          <w:sz w:val="28"/>
          <w:szCs w:val="28"/>
        </w:rPr>
        <w:t>版</w:t>
      </w:r>
    </w:p>
    <w:p w:rsidR="005B78E6" w:rsidRDefault="00286D14">
      <w:pPr>
        <w:spacing w:line="600" w:lineRule="exact"/>
        <w:ind w:firstLineChars="100" w:firstLine="28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化学</w:t>
      </w:r>
      <w:r>
        <w:rPr>
          <w:rFonts w:ascii="仿宋_GB2312" w:eastAsia="仿宋_GB2312" w:hAnsi="仿宋_GB2312" w:cs="仿宋_GB2312" w:hint="eastAsia"/>
          <w:sz w:val="28"/>
          <w:szCs w:val="28"/>
        </w:rPr>
        <w:t>（</w:t>
      </w:r>
      <w:r>
        <w:rPr>
          <w:rFonts w:ascii="仿宋_GB2312" w:eastAsia="仿宋_GB2312" w:hAnsi="仿宋_GB2312" w:cs="仿宋_GB2312" w:hint="eastAsia"/>
          <w:sz w:val="28"/>
          <w:szCs w:val="28"/>
        </w:rPr>
        <w:t>初三</w:t>
      </w:r>
      <w:r>
        <w:rPr>
          <w:rFonts w:ascii="仿宋_GB2312" w:eastAsia="仿宋_GB2312" w:hAnsi="仿宋_GB2312" w:cs="仿宋_GB2312" w:hint="eastAsia"/>
          <w:sz w:val="28"/>
          <w:szCs w:val="28"/>
        </w:rPr>
        <w:t>上册）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</w:t>
      </w:r>
      <w:r>
        <w:rPr>
          <w:rFonts w:ascii="仿宋_GB2312" w:eastAsia="仿宋_GB2312" w:hAnsi="仿宋_GB2312" w:cs="仿宋_GB2312" w:hint="eastAsia"/>
          <w:sz w:val="28"/>
          <w:szCs w:val="28"/>
        </w:rPr>
        <w:t>上海</w:t>
      </w:r>
      <w:r>
        <w:rPr>
          <w:rFonts w:ascii="仿宋_GB2312" w:eastAsia="仿宋_GB2312" w:hAnsi="仿宋_GB2312" w:cs="仿宋_GB2312" w:hint="eastAsia"/>
          <w:sz w:val="28"/>
          <w:szCs w:val="28"/>
        </w:rPr>
        <w:t>教育出版社</w:t>
      </w:r>
      <w:r>
        <w:rPr>
          <w:rFonts w:ascii="仿宋_GB2312" w:eastAsia="仿宋_GB2312" w:hAnsi="仿宋_GB2312" w:cs="仿宋_GB2312" w:hint="eastAsia"/>
          <w:sz w:val="28"/>
          <w:szCs w:val="28"/>
        </w:rPr>
        <w:tab/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</w:t>
      </w:r>
      <w:r>
        <w:rPr>
          <w:rFonts w:ascii="仿宋_GB2312" w:eastAsia="仿宋_GB2312" w:hAnsi="仿宋_GB2312" w:cs="仿宋_GB2312" w:hint="eastAsia"/>
          <w:sz w:val="28"/>
          <w:szCs w:val="28"/>
        </w:rPr>
        <w:t>201</w:t>
      </w:r>
      <w:r>
        <w:rPr>
          <w:rFonts w:ascii="仿宋_GB2312" w:eastAsia="仿宋_GB2312" w:hAnsi="仿宋_GB2312" w:cs="仿宋_GB2312" w:hint="eastAsia"/>
          <w:sz w:val="28"/>
          <w:szCs w:val="28"/>
        </w:rPr>
        <w:t>7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sz w:val="28"/>
          <w:szCs w:val="28"/>
        </w:rPr>
        <w:t>6</w:t>
      </w:r>
      <w:r>
        <w:rPr>
          <w:rFonts w:ascii="仿宋_GB2312" w:eastAsia="仿宋_GB2312" w:hAnsi="仿宋_GB2312" w:cs="仿宋_GB2312" w:hint="eastAsia"/>
          <w:sz w:val="28"/>
          <w:szCs w:val="28"/>
        </w:rPr>
        <w:t>月第</w:t>
      </w:r>
      <w:r>
        <w:rPr>
          <w:rFonts w:ascii="仿宋_GB2312" w:eastAsia="仿宋_GB2312" w:hAnsi="仿宋_GB2312" w:cs="仿宋_GB2312" w:hint="eastAsia"/>
          <w:sz w:val="28"/>
          <w:szCs w:val="28"/>
        </w:rPr>
        <w:t>2</w:t>
      </w:r>
      <w:r>
        <w:rPr>
          <w:rFonts w:ascii="仿宋_GB2312" w:eastAsia="仿宋_GB2312" w:hAnsi="仿宋_GB2312" w:cs="仿宋_GB2312" w:hint="eastAsia"/>
          <w:sz w:val="28"/>
          <w:szCs w:val="28"/>
        </w:rPr>
        <w:t>版</w:t>
      </w:r>
    </w:p>
    <w:p w:rsidR="005B78E6" w:rsidRDefault="00286D14">
      <w:pPr>
        <w:spacing w:line="600" w:lineRule="exact"/>
        <w:ind w:firstLineChars="100" w:firstLine="28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化学</w:t>
      </w:r>
      <w:r>
        <w:rPr>
          <w:rFonts w:ascii="仿宋_GB2312" w:eastAsia="仿宋_GB2312" w:hAnsi="仿宋_GB2312" w:cs="仿宋_GB2312" w:hint="eastAsia"/>
          <w:sz w:val="28"/>
          <w:szCs w:val="28"/>
        </w:rPr>
        <w:t>（</w:t>
      </w:r>
      <w:r>
        <w:rPr>
          <w:rFonts w:ascii="仿宋_GB2312" w:eastAsia="仿宋_GB2312" w:hAnsi="仿宋_GB2312" w:cs="仿宋_GB2312" w:hint="eastAsia"/>
          <w:sz w:val="28"/>
          <w:szCs w:val="28"/>
        </w:rPr>
        <w:t>初三下</w:t>
      </w:r>
      <w:r>
        <w:rPr>
          <w:rFonts w:ascii="仿宋_GB2312" w:eastAsia="仿宋_GB2312" w:hAnsi="仿宋_GB2312" w:cs="仿宋_GB2312" w:hint="eastAsia"/>
          <w:sz w:val="28"/>
          <w:szCs w:val="28"/>
        </w:rPr>
        <w:t>册）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</w:t>
      </w:r>
      <w:r>
        <w:rPr>
          <w:rFonts w:ascii="仿宋_GB2312" w:eastAsia="仿宋_GB2312" w:hAnsi="仿宋_GB2312" w:cs="仿宋_GB2312" w:hint="eastAsia"/>
          <w:sz w:val="28"/>
          <w:szCs w:val="28"/>
        </w:rPr>
        <w:t>上海</w:t>
      </w:r>
      <w:r>
        <w:rPr>
          <w:rFonts w:ascii="仿宋_GB2312" w:eastAsia="仿宋_GB2312" w:hAnsi="仿宋_GB2312" w:cs="仿宋_GB2312" w:hint="eastAsia"/>
          <w:sz w:val="28"/>
          <w:szCs w:val="28"/>
        </w:rPr>
        <w:t>教育出版社</w:t>
      </w:r>
      <w:r>
        <w:rPr>
          <w:rFonts w:ascii="仿宋_GB2312" w:eastAsia="仿宋_GB2312" w:hAnsi="仿宋_GB2312" w:cs="仿宋_GB2312" w:hint="eastAsia"/>
          <w:sz w:val="28"/>
          <w:szCs w:val="28"/>
        </w:rPr>
        <w:tab/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201</w:t>
      </w:r>
      <w:r>
        <w:rPr>
          <w:rFonts w:ascii="仿宋_GB2312" w:eastAsia="仿宋_GB2312" w:hAnsi="仿宋_GB2312" w:cs="仿宋_GB2312" w:hint="eastAsia"/>
          <w:sz w:val="28"/>
          <w:szCs w:val="28"/>
        </w:rPr>
        <w:t>7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sz w:val="28"/>
          <w:szCs w:val="28"/>
        </w:rPr>
        <w:t>12</w:t>
      </w:r>
      <w:r>
        <w:rPr>
          <w:rFonts w:ascii="仿宋_GB2312" w:eastAsia="仿宋_GB2312" w:hAnsi="仿宋_GB2312" w:cs="仿宋_GB2312" w:hint="eastAsia"/>
          <w:sz w:val="28"/>
          <w:szCs w:val="28"/>
        </w:rPr>
        <w:t>月第</w:t>
      </w:r>
      <w:r>
        <w:rPr>
          <w:rFonts w:ascii="仿宋_GB2312" w:eastAsia="仿宋_GB2312" w:hAnsi="仿宋_GB2312" w:cs="仿宋_GB2312" w:hint="eastAsia"/>
          <w:sz w:val="28"/>
          <w:szCs w:val="28"/>
        </w:rPr>
        <w:t>2</w:t>
      </w:r>
      <w:r>
        <w:rPr>
          <w:rFonts w:ascii="仿宋_GB2312" w:eastAsia="仿宋_GB2312" w:hAnsi="仿宋_GB2312" w:cs="仿宋_GB2312" w:hint="eastAsia"/>
          <w:sz w:val="28"/>
          <w:szCs w:val="28"/>
        </w:rPr>
        <w:t>版</w:t>
      </w:r>
    </w:p>
    <w:p w:rsidR="005B78E6" w:rsidRDefault="00286D14">
      <w:pPr>
        <w:spacing w:line="600" w:lineRule="exact"/>
        <w:ind w:leftChars="133" w:left="279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宋体" w:hint="eastAsia"/>
          <w:spacing w:val="-20"/>
          <w:sz w:val="28"/>
          <w:szCs w:val="28"/>
        </w:rPr>
        <w:t>信息技术（初中版第二册）</w:t>
      </w:r>
      <w:r>
        <w:rPr>
          <w:rFonts w:ascii="仿宋_GB2312" w:eastAsia="仿宋_GB2312" w:hAnsi="仿宋_GB2312" w:cs="仿宋_GB2312" w:hint="eastAsia"/>
          <w:sz w:val="28"/>
          <w:szCs w:val="28"/>
        </w:rPr>
        <w:t>山西经济出版社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2018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sz w:val="28"/>
          <w:szCs w:val="28"/>
        </w:rPr>
        <w:t>7</w:t>
      </w:r>
      <w:r>
        <w:rPr>
          <w:rFonts w:ascii="仿宋_GB2312" w:eastAsia="仿宋_GB2312" w:hAnsi="仿宋_GB2312" w:cs="仿宋_GB2312" w:hint="eastAsia"/>
          <w:sz w:val="28"/>
          <w:szCs w:val="28"/>
        </w:rPr>
        <w:t>月第</w:t>
      </w:r>
      <w:r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版</w:t>
      </w:r>
    </w:p>
    <w:p w:rsidR="005B78E6" w:rsidRDefault="00286D14">
      <w:pPr>
        <w:spacing w:line="600" w:lineRule="exact"/>
        <w:ind w:firstLineChars="100" w:firstLine="24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pacing w:val="-20"/>
          <w:sz w:val="28"/>
          <w:szCs w:val="28"/>
        </w:rPr>
        <w:t>体育与健康（八年级全一册）</w:t>
      </w:r>
      <w:r>
        <w:rPr>
          <w:rFonts w:ascii="仿宋_GB2312" w:eastAsia="仿宋_GB2312" w:hAnsi="宋体" w:hint="eastAsia"/>
          <w:sz w:val="28"/>
          <w:szCs w:val="28"/>
        </w:rPr>
        <w:t>华东师范大学出版社</w:t>
      </w:r>
      <w:r>
        <w:rPr>
          <w:rFonts w:ascii="仿宋_GB2312" w:eastAsia="仿宋_GB2312" w:hAnsi="宋体" w:hint="eastAsia"/>
          <w:sz w:val="28"/>
          <w:szCs w:val="28"/>
        </w:rPr>
        <w:t xml:space="preserve">    2013</w:t>
      </w:r>
      <w:r>
        <w:rPr>
          <w:rFonts w:ascii="仿宋_GB2312" w:eastAsia="仿宋_GB2312" w:hAnsi="宋体" w:hint="eastAsia"/>
          <w:sz w:val="28"/>
          <w:szCs w:val="28"/>
        </w:rPr>
        <w:t>年</w:t>
      </w:r>
      <w:r>
        <w:rPr>
          <w:rFonts w:ascii="仿宋_GB2312" w:eastAsia="仿宋_GB2312" w:hAnsi="宋体" w:hint="eastAsia"/>
          <w:sz w:val="28"/>
          <w:szCs w:val="28"/>
        </w:rPr>
        <w:t>6</w:t>
      </w:r>
      <w:r>
        <w:rPr>
          <w:rFonts w:ascii="仿宋_GB2312" w:eastAsia="仿宋_GB2312" w:hAnsi="宋体" w:hint="eastAsia"/>
          <w:sz w:val="28"/>
          <w:szCs w:val="28"/>
        </w:rPr>
        <w:t>月第</w:t>
      </w:r>
      <w:r>
        <w:rPr>
          <w:rFonts w:ascii="仿宋_GB2312" w:eastAsia="仿宋_GB2312" w:hAnsi="宋体" w:hint="eastAsia"/>
          <w:sz w:val="28"/>
          <w:szCs w:val="28"/>
        </w:rPr>
        <w:t>1</w:t>
      </w:r>
      <w:r>
        <w:rPr>
          <w:rFonts w:ascii="仿宋_GB2312" w:eastAsia="仿宋_GB2312" w:hAnsi="宋体" w:hint="eastAsia"/>
          <w:sz w:val="28"/>
          <w:szCs w:val="28"/>
        </w:rPr>
        <w:t>版</w:t>
      </w:r>
    </w:p>
    <w:sectPr w:rsidR="005B78E6" w:rsidSect="005B78E6">
      <w:headerReference w:type="default" r:id="rId7"/>
      <w:footerReference w:type="even" r:id="rId8"/>
      <w:pgSz w:w="11906" w:h="16838"/>
      <w:pgMar w:top="1440" w:right="1417" w:bottom="1440" w:left="1417" w:header="851" w:footer="992" w:gutter="0"/>
      <w:pgNumType w:start="1"/>
      <w:cols w:space="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6D14" w:rsidRDefault="00286D14" w:rsidP="005B78E6">
      <w:r>
        <w:separator/>
      </w:r>
    </w:p>
  </w:endnote>
  <w:endnote w:type="continuationSeparator" w:id="0">
    <w:p w:rsidR="00286D14" w:rsidRDefault="00286D14" w:rsidP="005B78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78E6" w:rsidRDefault="005B78E6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 w:rsidR="00286D14">
      <w:rPr>
        <w:rStyle w:val="a5"/>
      </w:rPr>
      <w:instrText xml:space="preserve">PAGE  </w:instrText>
    </w:r>
    <w:r>
      <w:fldChar w:fldCharType="end"/>
    </w:r>
  </w:p>
  <w:p w:rsidR="005B78E6" w:rsidRDefault="005B78E6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6D14" w:rsidRDefault="00286D14" w:rsidP="005B78E6">
      <w:r>
        <w:separator/>
      </w:r>
    </w:p>
  </w:footnote>
  <w:footnote w:type="continuationSeparator" w:id="0">
    <w:p w:rsidR="00286D14" w:rsidRDefault="00286D14" w:rsidP="005B78E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78E6" w:rsidRDefault="005B78E6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NjAxZjUyNjgyZTEyOTAxMDRiY2Y3ZmQ2YzA2YzM0NTUifQ=="/>
  </w:docVars>
  <w:rsids>
    <w:rsidRoot w:val="00AA403A"/>
    <w:rsid w:val="DEBCA96B"/>
    <w:rsid w:val="DF57C5F1"/>
    <w:rsid w:val="DF75823D"/>
    <w:rsid w:val="DFDD01C8"/>
    <w:rsid w:val="EDFA382C"/>
    <w:rsid w:val="EFEAF727"/>
    <w:rsid w:val="EFEF430D"/>
    <w:rsid w:val="F1AF7AE6"/>
    <w:rsid w:val="F3D7857E"/>
    <w:rsid w:val="F5FFDFD0"/>
    <w:rsid w:val="F5FFE2CD"/>
    <w:rsid w:val="F6FFB588"/>
    <w:rsid w:val="F7EFBEBC"/>
    <w:rsid w:val="F7F0E967"/>
    <w:rsid w:val="F9672586"/>
    <w:rsid w:val="F96C071D"/>
    <w:rsid w:val="FAFCE73F"/>
    <w:rsid w:val="FB75A14F"/>
    <w:rsid w:val="FBBBE565"/>
    <w:rsid w:val="FBDFF470"/>
    <w:rsid w:val="FE9EB86B"/>
    <w:rsid w:val="FEF7134E"/>
    <w:rsid w:val="FEF785E9"/>
    <w:rsid w:val="FEFF11D4"/>
    <w:rsid w:val="FF7F0FD4"/>
    <w:rsid w:val="FFBEF7A4"/>
    <w:rsid w:val="FFCC7169"/>
    <w:rsid w:val="0004738A"/>
    <w:rsid w:val="00130FF2"/>
    <w:rsid w:val="00220CCB"/>
    <w:rsid w:val="00286D14"/>
    <w:rsid w:val="00314BD1"/>
    <w:rsid w:val="004A308A"/>
    <w:rsid w:val="005B78E6"/>
    <w:rsid w:val="00635278"/>
    <w:rsid w:val="00745BBF"/>
    <w:rsid w:val="009573D4"/>
    <w:rsid w:val="00AA403A"/>
    <w:rsid w:val="00C37A7A"/>
    <w:rsid w:val="00C45F99"/>
    <w:rsid w:val="00C541C1"/>
    <w:rsid w:val="00D67E97"/>
    <w:rsid w:val="00ED153E"/>
    <w:rsid w:val="00FB3D7D"/>
    <w:rsid w:val="01083CCE"/>
    <w:rsid w:val="042929E0"/>
    <w:rsid w:val="080829BC"/>
    <w:rsid w:val="0B5A00BC"/>
    <w:rsid w:val="0D4C5AE1"/>
    <w:rsid w:val="135FDE11"/>
    <w:rsid w:val="17B52FE0"/>
    <w:rsid w:val="19162CB4"/>
    <w:rsid w:val="1E345B9A"/>
    <w:rsid w:val="1ED631A5"/>
    <w:rsid w:val="1FEFC0A5"/>
    <w:rsid w:val="23B9387D"/>
    <w:rsid w:val="27FB5FDF"/>
    <w:rsid w:val="29EE1BD8"/>
    <w:rsid w:val="2A774190"/>
    <w:rsid w:val="2C8F390E"/>
    <w:rsid w:val="2CFF1A38"/>
    <w:rsid w:val="2EC64825"/>
    <w:rsid w:val="2ECEF305"/>
    <w:rsid w:val="2FAC171E"/>
    <w:rsid w:val="30721179"/>
    <w:rsid w:val="334B4AB3"/>
    <w:rsid w:val="359B315B"/>
    <w:rsid w:val="380500CD"/>
    <w:rsid w:val="393FCE47"/>
    <w:rsid w:val="39BEFD8B"/>
    <w:rsid w:val="39FEEB0D"/>
    <w:rsid w:val="3DE15F50"/>
    <w:rsid w:val="3E5D0150"/>
    <w:rsid w:val="3FBE6794"/>
    <w:rsid w:val="3FD6BACB"/>
    <w:rsid w:val="401E6250"/>
    <w:rsid w:val="448D78DD"/>
    <w:rsid w:val="45FF7F7F"/>
    <w:rsid w:val="4B6A15AF"/>
    <w:rsid w:val="4C7F9237"/>
    <w:rsid w:val="4F9A2425"/>
    <w:rsid w:val="50492721"/>
    <w:rsid w:val="53AD73D7"/>
    <w:rsid w:val="5583D9C1"/>
    <w:rsid w:val="59FB1305"/>
    <w:rsid w:val="5BFEF7C9"/>
    <w:rsid w:val="5C6C6F31"/>
    <w:rsid w:val="5DC97381"/>
    <w:rsid w:val="5DF77B98"/>
    <w:rsid w:val="5DFA715D"/>
    <w:rsid w:val="5EFDE7E2"/>
    <w:rsid w:val="5FCDFE02"/>
    <w:rsid w:val="5FF7C73B"/>
    <w:rsid w:val="639A75F8"/>
    <w:rsid w:val="63E64854"/>
    <w:rsid w:val="64480A16"/>
    <w:rsid w:val="693F5F92"/>
    <w:rsid w:val="69FF8DCF"/>
    <w:rsid w:val="6BF9A4A0"/>
    <w:rsid w:val="6D990227"/>
    <w:rsid w:val="6DA70308"/>
    <w:rsid w:val="6E2E072C"/>
    <w:rsid w:val="6FF710A9"/>
    <w:rsid w:val="716FFA3F"/>
    <w:rsid w:val="71B46975"/>
    <w:rsid w:val="71B7F4EA"/>
    <w:rsid w:val="75FC4D15"/>
    <w:rsid w:val="75FDBA94"/>
    <w:rsid w:val="76793B7D"/>
    <w:rsid w:val="76F1FB7A"/>
    <w:rsid w:val="76FABA32"/>
    <w:rsid w:val="776DF6D8"/>
    <w:rsid w:val="777F1A61"/>
    <w:rsid w:val="77F34765"/>
    <w:rsid w:val="79D06969"/>
    <w:rsid w:val="79D46139"/>
    <w:rsid w:val="7A57EAE9"/>
    <w:rsid w:val="7B9FA50B"/>
    <w:rsid w:val="7BA81162"/>
    <w:rsid w:val="7BDF687E"/>
    <w:rsid w:val="7CDB2759"/>
    <w:rsid w:val="7DDFAA4E"/>
    <w:rsid w:val="7DE64157"/>
    <w:rsid w:val="7DEBFF67"/>
    <w:rsid w:val="7DEDE75D"/>
    <w:rsid w:val="7DFFC6CF"/>
    <w:rsid w:val="7E6DD1C9"/>
    <w:rsid w:val="7EFFE1A9"/>
    <w:rsid w:val="7F672BBF"/>
    <w:rsid w:val="7FBF980F"/>
    <w:rsid w:val="7FEF1FA1"/>
    <w:rsid w:val="7FEF7BB0"/>
    <w:rsid w:val="7FF3D2F9"/>
    <w:rsid w:val="8B7E73EA"/>
    <w:rsid w:val="8FE990E4"/>
    <w:rsid w:val="9FEBB700"/>
    <w:rsid w:val="9FFFFDBC"/>
    <w:rsid w:val="A9FBAED0"/>
    <w:rsid w:val="ADFF893E"/>
    <w:rsid w:val="B9EF5B63"/>
    <w:rsid w:val="BAFD0935"/>
    <w:rsid w:val="BB4F6A47"/>
    <w:rsid w:val="BBF668D4"/>
    <w:rsid w:val="BBFF670E"/>
    <w:rsid w:val="BEBB8644"/>
    <w:rsid w:val="BF27E9AA"/>
    <w:rsid w:val="BFF98AAA"/>
    <w:rsid w:val="D77B2226"/>
    <w:rsid w:val="DB74CA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B78E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rsid w:val="005B78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qFormat/>
    <w:rsid w:val="005B78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5B78E6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248</Words>
  <Characters>1414</Characters>
  <Application>Microsoft Office Word</Application>
  <DocSecurity>0</DocSecurity>
  <Lines>11</Lines>
  <Paragraphs>3</Paragraphs>
  <ScaleCrop>false</ScaleCrop>
  <Company>Hewlett-Packard Company</Company>
  <LinksUpToDate>false</LinksUpToDate>
  <CharactersWithSpaces>1659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9</cp:revision>
  <cp:lastPrinted>2022-07-09T08:36:00Z</cp:lastPrinted>
  <dcterms:created xsi:type="dcterms:W3CDTF">2021-06-20T09:35:00Z</dcterms:created>
  <dcterms:modified xsi:type="dcterms:W3CDTF">2024-07-17T01:50:00Z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097340BFF03245DD906F5C8CEDD090E7</vt:lpwstr>
  </property>
</Properties>
</file>